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9620A1">
        <w:rPr>
          <w:rFonts w:ascii="Arial" w:hAnsi="Arial" w:cs="Arial"/>
          <w:sz w:val="24"/>
          <w:szCs w:val="24"/>
        </w:rPr>
        <w:t xml:space="preserve">                </w:t>
      </w:r>
      <w:r w:rsidR="00DE0D86">
        <w:rPr>
          <w:rFonts w:ascii="Arial" w:hAnsi="Arial" w:cs="Arial"/>
          <w:sz w:val="24"/>
          <w:szCs w:val="24"/>
        </w:rPr>
        <w:t xml:space="preserve"> </w:t>
      </w:r>
      <w:r w:rsidR="00BC6C86">
        <w:rPr>
          <w:rFonts w:ascii="Arial" w:hAnsi="Arial" w:cs="Arial"/>
          <w:sz w:val="24"/>
          <w:szCs w:val="24"/>
        </w:rPr>
        <w:t>V Praze dne 11</w:t>
      </w:r>
      <w:r>
        <w:rPr>
          <w:rFonts w:ascii="Arial" w:hAnsi="Arial" w:cs="Arial"/>
          <w:sz w:val="24"/>
          <w:szCs w:val="24"/>
        </w:rPr>
        <w:t xml:space="preserve">. </w:t>
      </w:r>
      <w:r w:rsidR="00BC6C86">
        <w:rPr>
          <w:rFonts w:ascii="Arial" w:hAnsi="Arial" w:cs="Arial"/>
          <w:sz w:val="24"/>
          <w:szCs w:val="24"/>
        </w:rPr>
        <w:t>března 2019</w:t>
      </w: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 JEDNÁNÍ RADY HOSPODÁŘSKÉ A SOCIÁLNÍ DOHODY ČR</w:t>
      </w:r>
    </w:p>
    <w:p w:rsidR="000C2B17" w:rsidRDefault="000C2B17" w:rsidP="00FB36FA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9620A1" w:rsidRDefault="009620A1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Odvolání a jmenování </w:t>
      </w:r>
    </w:p>
    <w:p w:rsidR="009620A1" w:rsidRDefault="006A0EEF" w:rsidP="009620A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vedoucích pracovních týmů</w:t>
      </w:r>
      <w:r w:rsidR="009620A1">
        <w:rPr>
          <w:rFonts w:ascii="Arial" w:hAnsi="Arial" w:cs="Arial"/>
          <w:b/>
          <w:sz w:val="24"/>
          <w:szCs w:val="24"/>
        </w:rPr>
        <w:t xml:space="preserve"> </w:t>
      </w:r>
      <w:r w:rsidR="000C2B17">
        <w:rPr>
          <w:rFonts w:ascii="Arial" w:hAnsi="Arial" w:cs="Arial"/>
          <w:b/>
          <w:sz w:val="24"/>
          <w:szCs w:val="24"/>
        </w:rPr>
        <w:t>Rady hospodářské a sociální dohody ČR</w:t>
      </w:r>
      <w:r w:rsidR="009620A1">
        <w:rPr>
          <w:rFonts w:ascii="Arial" w:hAnsi="Arial" w:cs="Arial"/>
          <w:b/>
          <w:sz w:val="24"/>
          <w:szCs w:val="24"/>
        </w:rPr>
        <w:t xml:space="preserve"> 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F1839" w:rsidRDefault="006F1839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E52696" w:rsidRDefault="000C2B17" w:rsidP="00E52696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0C2B17">
        <w:rPr>
          <w:rFonts w:ascii="Arial" w:hAnsi="Arial" w:cs="Arial"/>
          <w:sz w:val="24"/>
          <w:szCs w:val="24"/>
          <w:u w:val="single"/>
        </w:rPr>
        <w:t>Obsah:</w:t>
      </w:r>
    </w:p>
    <w:p w:rsidR="000C2B17" w:rsidRPr="00E52696" w:rsidRDefault="006A0EEF" w:rsidP="00E52696">
      <w:pPr>
        <w:pStyle w:val="Bezmezer"/>
        <w:ind w:left="524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Odvolání a jmenování vedoucích</w:t>
      </w:r>
      <w:r w:rsidR="00E52696">
        <w:rPr>
          <w:rFonts w:ascii="Arial" w:hAnsi="Arial" w:cs="Arial"/>
          <w:sz w:val="24"/>
          <w:szCs w:val="24"/>
        </w:rPr>
        <w:t xml:space="preserve"> </w:t>
      </w:r>
      <w:r w:rsidR="009620A1">
        <w:rPr>
          <w:rFonts w:ascii="Arial" w:hAnsi="Arial" w:cs="Arial"/>
          <w:sz w:val="24"/>
          <w:szCs w:val="24"/>
        </w:rPr>
        <w:t>PT</w:t>
      </w:r>
      <w:r w:rsidR="000C2B17" w:rsidRPr="004927E7">
        <w:rPr>
          <w:rFonts w:ascii="Arial" w:hAnsi="Arial" w:cs="Arial"/>
          <w:sz w:val="24"/>
          <w:szCs w:val="24"/>
        </w:rPr>
        <w:t xml:space="preserve"> RHSD ČR</w:t>
      </w: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Předkládá:</w:t>
      </w: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Sekretariát RHSD ČR</w:t>
      </w: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7B4B" w:rsidRDefault="00417B4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7B4B" w:rsidRDefault="00417B4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96EDA" w:rsidRDefault="00A96EDA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96EDA" w:rsidRDefault="00A96EDA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E52696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Odvolání a</w:t>
      </w:r>
      <w:r w:rsidR="004E41B8">
        <w:rPr>
          <w:rFonts w:ascii="Arial" w:hAnsi="Arial" w:cs="Arial"/>
          <w:b/>
          <w:sz w:val="24"/>
          <w:szCs w:val="24"/>
          <w:u w:val="single"/>
        </w:rPr>
        <w:t xml:space="preserve"> jmenování vedoucí</w:t>
      </w:r>
      <w:r w:rsidR="00BC6C86">
        <w:rPr>
          <w:rFonts w:ascii="Arial" w:hAnsi="Arial" w:cs="Arial"/>
          <w:b/>
          <w:sz w:val="24"/>
          <w:szCs w:val="24"/>
          <w:u w:val="single"/>
        </w:rPr>
        <w:t>ch</w:t>
      </w:r>
      <w:r w:rsidR="000C2B1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6C86">
        <w:rPr>
          <w:rFonts w:ascii="Arial" w:hAnsi="Arial" w:cs="Arial"/>
          <w:b/>
          <w:sz w:val="24"/>
          <w:szCs w:val="24"/>
          <w:u w:val="single"/>
        </w:rPr>
        <w:t>Pracovních týmů</w:t>
      </w:r>
      <w:r w:rsidR="000C2B17">
        <w:rPr>
          <w:rFonts w:ascii="Arial" w:hAnsi="Arial" w:cs="Arial"/>
          <w:b/>
          <w:sz w:val="24"/>
          <w:szCs w:val="24"/>
          <w:u w:val="single"/>
        </w:rPr>
        <w:t xml:space="preserve"> RHSD ČR</w:t>
      </w:r>
      <w:r w:rsidR="004E41B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07D7" w:rsidRDefault="003D07D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souvislosti se změnami, k nimž došlo na některých resortech, navrhli členové vlády změny ve vedení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pracovních týmů Rady hospodářské a sociální dohody ČR. Konkrétně se jedná o následující změny:</w:t>
      </w:r>
    </w:p>
    <w:p w:rsidR="008522F1" w:rsidRDefault="008522F1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3D07D7" w:rsidP="008522F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Ministryně práce a sociálních věcí navrhla odvolání </w:t>
      </w:r>
      <w:r w:rsidR="00BC6C86">
        <w:rPr>
          <w:rFonts w:ascii="Arial" w:hAnsi="Arial" w:cs="Arial"/>
          <w:sz w:val="24"/>
          <w:szCs w:val="24"/>
        </w:rPr>
        <w:t xml:space="preserve">prof. JUDr. Viléma Kahouna, Ph.D. </w:t>
      </w:r>
      <w:r>
        <w:rPr>
          <w:rFonts w:ascii="Arial" w:hAnsi="Arial" w:cs="Arial"/>
          <w:sz w:val="24"/>
          <w:szCs w:val="24"/>
        </w:rPr>
        <w:t>z</w:t>
      </w:r>
      <w:r w:rsidR="00D45153">
        <w:rPr>
          <w:rFonts w:ascii="Arial" w:hAnsi="Arial" w:cs="Arial"/>
          <w:sz w:val="24"/>
          <w:szCs w:val="24"/>
        </w:rPr>
        <w:t> </w:t>
      </w:r>
      <w:r w:rsidR="009620A1">
        <w:rPr>
          <w:rFonts w:ascii="Arial" w:hAnsi="Arial" w:cs="Arial"/>
          <w:sz w:val="24"/>
          <w:szCs w:val="24"/>
        </w:rPr>
        <w:t>vedení</w:t>
      </w:r>
      <w:r w:rsidR="00E52696">
        <w:rPr>
          <w:rFonts w:ascii="Arial" w:hAnsi="Arial" w:cs="Arial"/>
          <w:sz w:val="24"/>
          <w:szCs w:val="24"/>
        </w:rPr>
        <w:t xml:space="preserve"> Pracovního týmu RHSD ČR pro </w:t>
      </w:r>
      <w:r>
        <w:rPr>
          <w:rFonts w:ascii="Arial" w:hAnsi="Arial" w:cs="Arial"/>
          <w:sz w:val="24"/>
          <w:szCs w:val="24"/>
        </w:rPr>
        <w:t>koncepci</w:t>
      </w:r>
      <w:r w:rsidR="003D1EB1">
        <w:rPr>
          <w:rFonts w:ascii="Arial" w:hAnsi="Arial" w:cs="Arial"/>
          <w:sz w:val="24"/>
          <w:szCs w:val="24"/>
        </w:rPr>
        <w:t xml:space="preserve"> důchodové reformy a jmenování </w:t>
      </w:r>
      <w:r w:rsidR="00BC6C86">
        <w:rPr>
          <w:rFonts w:ascii="Arial" w:hAnsi="Arial" w:cs="Arial"/>
          <w:sz w:val="24"/>
          <w:szCs w:val="24"/>
        </w:rPr>
        <w:t>Mgr. Kateřiny Jirkové, zastupující náměstkyně pro řízení sekce sociálně pojistných systémů a nepojistných dávek, novou vedoucí</w:t>
      </w:r>
      <w:r>
        <w:rPr>
          <w:rFonts w:ascii="Arial" w:hAnsi="Arial" w:cs="Arial"/>
          <w:sz w:val="24"/>
          <w:szCs w:val="24"/>
        </w:rPr>
        <w:t xml:space="preserve"> tohoto týmu.</w:t>
      </w:r>
    </w:p>
    <w:p w:rsidR="00D45153" w:rsidRDefault="00D45153" w:rsidP="00D45153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8522F1" w:rsidRDefault="00BC6C86" w:rsidP="008522F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 ukončení působení Aleše Chmelaře, </w:t>
      </w:r>
      <w:proofErr w:type="spellStart"/>
      <w:r>
        <w:rPr>
          <w:rFonts w:ascii="Arial" w:hAnsi="Arial" w:cs="Arial"/>
          <w:sz w:val="24"/>
          <w:szCs w:val="24"/>
        </w:rPr>
        <w:t>MSc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96EDA">
        <w:rPr>
          <w:rFonts w:ascii="Arial" w:hAnsi="Arial" w:cs="Arial"/>
          <w:sz w:val="24"/>
          <w:szCs w:val="24"/>
        </w:rPr>
        <w:t>na</w:t>
      </w:r>
      <w:proofErr w:type="gramEnd"/>
      <w:r w:rsidR="00A96EDA">
        <w:rPr>
          <w:rFonts w:ascii="Arial" w:hAnsi="Arial" w:cs="Arial"/>
          <w:sz w:val="24"/>
          <w:szCs w:val="24"/>
        </w:rPr>
        <w:t xml:space="preserve"> pozici náměstka pro řízení sekce pro evropské záležitosti Úřadu vlády a jmenování Mgr. Mileny Hrdinkové do této funkce dochází k odpovídající změně rovněž</w:t>
      </w:r>
      <w:r w:rsidR="008522F1">
        <w:rPr>
          <w:rFonts w:ascii="Arial" w:hAnsi="Arial" w:cs="Arial"/>
          <w:sz w:val="24"/>
          <w:szCs w:val="24"/>
        </w:rPr>
        <w:t xml:space="preserve"> ve vedení Pracovního týmu RHSD ČR pro </w:t>
      </w:r>
      <w:r w:rsidR="00A96EDA">
        <w:rPr>
          <w:rFonts w:ascii="Arial" w:hAnsi="Arial" w:cs="Arial"/>
          <w:sz w:val="24"/>
          <w:szCs w:val="24"/>
        </w:rPr>
        <w:t>Evropskou unii</w:t>
      </w:r>
      <w:r w:rsidR="00D45153">
        <w:rPr>
          <w:rFonts w:ascii="Arial" w:hAnsi="Arial" w:cs="Arial"/>
          <w:sz w:val="24"/>
          <w:szCs w:val="24"/>
        </w:rPr>
        <w:t>.</w:t>
      </w:r>
    </w:p>
    <w:p w:rsidR="00D45153" w:rsidRDefault="00D45153" w:rsidP="00D45153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A0EEF" w:rsidRPr="00A96EDA" w:rsidRDefault="00A96EDA" w:rsidP="000C2B17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jednání Pracovního týmu RHSD ČR pro kulturní otázky dne 19. února 2019 navrhl m</w:t>
      </w:r>
      <w:r w:rsidR="008522F1">
        <w:rPr>
          <w:rFonts w:ascii="Arial" w:hAnsi="Arial" w:cs="Arial"/>
          <w:sz w:val="24"/>
          <w:szCs w:val="24"/>
        </w:rPr>
        <w:t xml:space="preserve">inistr </w:t>
      </w:r>
      <w:r>
        <w:rPr>
          <w:rFonts w:ascii="Arial" w:hAnsi="Arial" w:cs="Arial"/>
          <w:sz w:val="24"/>
          <w:szCs w:val="24"/>
        </w:rPr>
        <w:t>kultury změnu ve vedení tohoto týmu spočívající v </w:t>
      </w:r>
      <w:r w:rsidR="008522F1">
        <w:rPr>
          <w:rFonts w:ascii="Arial" w:hAnsi="Arial" w:cs="Arial"/>
          <w:sz w:val="24"/>
          <w:szCs w:val="24"/>
        </w:rPr>
        <w:t>odvolání</w:t>
      </w:r>
      <w:r>
        <w:rPr>
          <w:rFonts w:ascii="Arial" w:hAnsi="Arial" w:cs="Arial"/>
          <w:sz w:val="24"/>
          <w:szCs w:val="24"/>
        </w:rPr>
        <w:t xml:space="preserve"> jeho stávající vedoucí</w:t>
      </w:r>
      <w:r w:rsidR="00852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JUDr. Kateřiny Kalistové</w:t>
      </w:r>
      <w:r w:rsidR="00D45153">
        <w:rPr>
          <w:rFonts w:ascii="Arial" w:hAnsi="Arial" w:cs="Arial"/>
          <w:sz w:val="24"/>
          <w:szCs w:val="24"/>
        </w:rPr>
        <w:t xml:space="preserve"> a jmenování náměstka </w:t>
      </w:r>
      <w:r>
        <w:rPr>
          <w:rFonts w:ascii="Arial" w:hAnsi="Arial" w:cs="Arial"/>
          <w:sz w:val="24"/>
          <w:szCs w:val="24"/>
        </w:rPr>
        <w:t>ministra kultury</w:t>
      </w:r>
      <w:r w:rsidR="00D45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PhDr. Aloise </w:t>
      </w:r>
      <w:proofErr w:type="spellStart"/>
      <w:r>
        <w:rPr>
          <w:rFonts w:ascii="Arial" w:hAnsi="Arial" w:cs="Arial"/>
          <w:sz w:val="24"/>
          <w:szCs w:val="24"/>
        </w:rPr>
        <w:t>Mačáka</w:t>
      </w:r>
      <w:proofErr w:type="spellEnd"/>
      <w:r>
        <w:rPr>
          <w:rFonts w:ascii="Arial" w:hAnsi="Arial" w:cs="Arial"/>
          <w:sz w:val="24"/>
          <w:szCs w:val="24"/>
        </w:rPr>
        <w:t>, MBA</w:t>
      </w:r>
      <w:r w:rsidR="00D45153">
        <w:rPr>
          <w:rFonts w:ascii="Arial" w:hAnsi="Arial" w:cs="Arial"/>
          <w:sz w:val="24"/>
          <w:szCs w:val="24"/>
        </w:rPr>
        <w:t xml:space="preserve"> do této funkce.</w:t>
      </w:r>
    </w:p>
    <w:p w:rsidR="006A0EEF" w:rsidRDefault="006A0EEF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A0EEF" w:rsidRDefault="006A0EEF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F1B3D" w:rsidRPr="003D171B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71B">
        <w:rPr>
          <w:rFonts w:ascii="Arial" w:hAnsi="Arial" w:cs="Arial"/>
          <w:b/>
          <w:sz w:val="24"/>
          <w:szCs w:val="24"/>
          <w:u w:val="single"/>
        </w:rPr>
        <w:t>Návrh závěru</w:t>
      </w:r>
    </w:p>
    <w:p w:rsidR="004F1B3D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F5A98" w:rsidRDefault="003D171B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Plenární schůze Rady hospodářské a sociální dohody ČR:</w:t>
      </w:r>
    </w:p>
    <w:p w:rsidR="00970283" w:rsidRDefault="00970283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0D3D9C" w:rsidTr="008522F1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D9C">
              <w:rPr>
                <w:rFonts w:ascii="Arial" w:hAnsi="Arial" w:cs="Arial"/>
                <w:b/>
                <w:sz w:val="24"/>
                <w:szCs w:val="24"/>
              </w:rPr>
              <w:t>odvolává</w:t>
            </w:r>
          </w:p>
        </w:tc>
        <w:tc>
          <w:tcPr>
            <w:tcW w:w="6520" w:type="dxa"/>
          </w:tcPr>
          <w:p w:rsidR="000D3D9C" w:rsidRDefault="001835B6" w:rsidP="003D07D7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 </w:t>
            </w:r>
            <w:r w:rsidR="00BC6C86" w:rsidRPr="00AD15AE">
              <w:rPr>
                <w:rFonts w:ascii="Arial" w:hAnsi="Arial" w:cs="Arial"/>
                <w:sz w:val="24"/>
                <w:szCs w:val="24"/>
              </w:rPr>
              <w:t>funkce vedoucího Pracovního týmu</w:t>
            </w:r>
            <w:r w:rsidR="00BC6C86"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="00BC6C86"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 w:rsidR="00BC6C86">
              <w:rPr>
                <w:rFonts w:ascii="Arial" w:hAnsi="Arial" w:cs="Arial"/>
                <w:sz w:val="24"/>
                <w:szCs w:val="24"/>
              </w:rPr>
              <w:t xml:space="preserve">koncepci důchodové reformy </w:t>
            </w:r>
            <w:r w:rsidR="00BC6C86">
              <w:rPr>
                <w:rFonts w:ascii="Arial" w:hAnsi="Arial" w:cs="Arial"/>
                <w:b/>
                <w:sz w:val="24"/>
                <w:szCs w:val="24"/>
              </w:rPr>
              <w:t>prof. JUDr. Viléma Kahouna, Ph.D.</w:t>
            </w:r>
            <w:r w:rsidR="000D3D9C" w:rsidRPr="000D3D9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96EDA" w:rsidRPr="000D3D9C" w:rsidRDefault="00A96EDA" w:rsidP="003D07D7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9C" w:rsidTr="00A96EDA">
        <w:trPr>
          <w:trHeight w:val="1371"/>
        </w:trPr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0D3D9C" w:rsidRDefault="00BC6C86" w:rsidP="00BC6C86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funkce vedoucí</w:t>
            </w:r>
            <w:r w:rsidR="000D3D9C" w:rsidRPr="00AD15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15AE">
              <w:rPr>
                <w:rFonts w:ascii="Arial" w:hAnsi="Arial" w:cs="Arial"/>
                <w:sz w:val="24"/>
                <w:szCs w:val="24"/>
              </w:rPr>
              <w:t>Pracovního týmu</w:t>
            </w:r>
            <w:r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>
              <w:rPr>
                <w:rFonts w:ascii="Arial" w:hAnsi="Arial" w:cs="Arial"/>
                <w:sz w:val="24"/>
                <w:szCs w:val="24"/>
              </w:rPr>
              <w:t>koncepci důchodové reformy</w:t>
            </w:r>
            <w:r w:rsidR="000D3D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2F1">
              <w:rPr>
                <w:rFonts w:ascii="Arial" w:hAnsi="Arial" w:cs="Arial"/>
                <w:b/>
                <w:sz w:val="24"/>
                <w:szCs w:val="24"/>
              </w:rPr>
              <w:t xml:space="preserve">Mgr. </w:t>
            </w:r>
            <w:r>
              <w:rPr>
                <w:rFonts w:ascii="Arial" w:hAnsi="Arial" w:cs="Arial"/>
                <w:b/>
                <w:sz w:val="24"/>
                <w:szCs w:val="24"/>
              </w:rPr>
              <w:t>Kateřinu Jirkovou</w:t>
            </w:r>
            <w:r w:rsidR="000D3D9C">
              <w:rPr>
                <w:rFonts w:ascii="Arial" w:hAnsi="Arial" w:cs="Arial"/>
                <w:sz w:val="24"/>
                <w:szCs w:val="24"/>
              </w:rPr>
              <w:t>,</w:t>
            </w:r>
            <w:r w:rsidR="000D3D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zastupující</w:t>
            </w:r>
            <w:r w:rsidRPr="00BC6C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2F1">
              <w:rPr>
                <w:rFonts w:ascii="Arial" w:hAnsi="Arial" w:cs="Arial"/>
                <w:sz w:val="24"/>
                <w:szCs w:val="24"/>
              </w:rPr>
              <w:t>náměstkyni</w:t>
            </w:r>
            <w:r w:rsidR="000D3D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2F1">
              <w:rPr>
                <w:rFonts w:ascii="Arial" w:hAnsi="Arial" w:cs="Arial"/>
                <w:sz w:val="24"/>
                <w:szCs w:val="24"/>
              </w:rPr>
              <w:t xml:space="preserve">ministryně práce a sociálních věcí pro řízení sekce </w:t>
            </w:r>
            <w:r>
              <w:rPr>
                <w:rFonts w:ascii="Arial" w:hAnsi="Arial" w:cs="Arial"/>
                <w:sz w:val="24"/>
                <w:szCs w:val="24"/>
              </w:rPr>
              <w:t>sociálně pojistných s</w:t>
            </w:r>
            <w:r>
              <w:rPr>
                <w:rFonts w:ascii="Arial" w:hAnsi="Arial" w:cs="Arial"/>
                <w:sz w:val="24"/>
                <w:szCs w:val="24"/>
              </w:rPr>
              <w:t>ystémů a </w:t>
            </w:r>
            <w:r>
              <w:rPr>
                <w:rFonts w:ascii="Arial" w:hAnsi="Arial" w:cs="Arial"/>
                <w:sz w:val="24"/>
                <w:szCs w:val="24"/>
              </w:rPr>
              <w:t>nepojistných dávek</w:t>
            </w:r>
            <w:r w:rsidR="00D4515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6A0EEF" w:rsidTr="00A96EDA">
        <w:trPr>
          <w:trHeight w:val="400"/>
        </w:trPr>
        <w:tc>
          <w:tcPr>
            <w:tcW w:w="2660" w:type="dxa"/>
          </w:tcPr>
          <w:p w:rsidR="006A0EEF" w:rsidRPr="00A96EDA" w:rsidRDefault="006A0EEF" w:rsidP="000D3D9C">
            <w:pPr>
              <w:pStyle w:val="Bezmezer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0" w:type="dxa"/>
          </w:tcPr>
          <w:p w:rsidR="006A0EEF" w:rsidRDefault="006A0EEF" w:rsidP="00517CE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0EEF" w:rsidRDefault="006A0EEF" w:rsidP="00517CE8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EEF" w:rsidTr="008522F1">
        <w:tc>
          <w:tcPr>
            <w:tcW w:w="2660" w:type="dxa"/>
          </w:tcPr>
          <w:p w:rsidR="006A0EEF" w:rsidRPr="000D3D9C" w:rsidRDefault="006A0EEF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D9C">
              <w:rPr>
                <w:rFonts w:ascii="Arial" w:hAnsi="Arial" w:cs="Arial"/>
                <w:b/>
                <w:sz w:val="24"/>
                <w:szCs w:val="24"/>
              </w:rPr>
              <w:t>odvolává</w:t>
            </w:r>
          </w:p>
        </w:tc>
        <w:tc>
          <w:tcPr>
            <w:tcW w:w="6520" w:type="dxa"/>
          </w:tcPr>
          <w:p w:rsidR="006A0EEF" w:rsidRDefault="006A0EEF" w:rsidP="006549D9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 funkce vedoucí</w:t>
            </w:r>
            <w:r w:rsidR="00A96EDA">
              <w:rPr>
                <w:rFonts w:ascii="Arial" w:hAnsi="Arial" w:cs="Arial"/>
                <w:sz w:val="24"/>
                <w:szCs w:val="24"/>
              </w:rPr>
              <w:t>ho</w:t>
            </w:r>
            <w:r>
              <w:rPr>
                <w:rFonts w:ascii="Arial" w:hAnsi="Arial" w:cs="Arial"/>
                <w:sz w:val="24"/>
                <w:szCs w:val="24"/>
              </w:rPr>
              <w:t xml:space="preserve"> Pracovního týmu RHSD ČR pro </w:t>
            </w:r>
            <w:r w:rsidR="00A96EDA">
              <w:rPr>
                <w:rFonts w:ascii="Arial" w:hAnsi="Arial" w:cs="Arial"/>
                <w:sz w:val="24"/>
                <w:szCs w:val="24"/>
              </w:rPr>
              <w:t>Evropskou unii</w:t>
            </w:r>
            <w:r w:rsidRPr="000D3D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6EDA">
              <w:rPr>
                <w:rFonts w:ascii="Arial" w:hAnsi="Arial" w:cs="Arial"/>
                <w:b/>
                <w:sz w:val="24"/>
                <w:szCs w:val="24"/>
              </w:rPr>
              <w:t xml:space="preserve">Aleše Chmelaře, </w:t>
            </w:r>
            <w:proofErr w:type="spellStart"/>
            <w:r w:rsidR="00A96EDA">
              <w:rPr>
                <w:rFonts w:ascii="Arial" w:hAnsi="Arial" w:cs="Arial"/>
                <w:b/>
                <w:sz w:val="24"/>
                <w:szCs w:val="24"/>
              </w:rPr>
              <w:t>MSc</w:t>
            </w:r>
            <w:proofErr w:type="spellEnd"/>
            <w:r w:rsidR="00A96ED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D3D9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0EEF" w:rsidRPr="000D3D9C" w:rsidRDefault="006A0EEF" w:rsidP="006549D9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EEF" w:rsidTr="008522F1">
        <w:tc>
          <w:tcPr>
            <w:tcW w:w="2660" w:type="dxa"/>
          </w:tcPr>
          <w:p w:rsidR="006A0EEF" w:rsidRPr="000D3D9C" w:rsidRDefault="006A0EEF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8522F1" w:rsidRPr="00A96EDA" w:rsidRDefault="00A96EDA" w:rsidP="00A96EDA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funkce vedoucí</w:t>
            </w:r>
            <w:r w:rsidR="006A0EEF" w:rsidRPr="00AD15AE">
              <w:rPr>
                <w:rFonts w:ascii="Arial" w:hAnsi="Arial" w:cs="Arial"/>
                <w:sz w:val="24"/>
                <w:szCs w:val="24"/>
              </w:rPr>
              <w:t xml:space="preserve"> Pracovního týmu</w:t>
            </w:r>
            <w:r w:rsidR="006A0EEF"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="006A0EEF"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>
              <w:rPr>
                <w:rFonts w:ascii="Arial" w:hAnsi="Arial" w:cs="Arial"/>
                <w:sz w:val="24"/>
                <w:szCs w:val="24"/>
              </w:rPr>
              <w:t>Evropskou unii</w:t>
            </w:r>
            <w:r w:rsidR="003D1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Mgr. Milenu Hrdinkovou</w:t>
            </w:r>
            <w:r>
              <w:rPr>
                <w:rFonts w:ascii="Arial" w:hAnsi="Arial" w:cs="Arial"/>
                <w:sz w:val="24"/>
                <w:szCs w:val="24"/>
              </w:rPr>
              <w:t>, náměstkyni pro řízení sekce pro evropské záležitosti Úřadu vlády;</w:t>
            </w:r>
          </w:p>
        </w:tc>
      </w:tr>
      <w:tr w:rsidR="008522F1" w:rsidTr="008522F1">
        <w:tc>
          <w:tcPr>
            <w:tcW w:w="2660" w:type="dxa"/>
          </w:tcPr>
          <w:p w:rsidR="008522F1" w:rsidRDefault="008522F1" w:rsidP="008522F1">
            <w:pPr>
              <w:pStyle w:val="Bezmezer"/>
              <w:ind w:left="6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8522F1" w:rsidRDefault="008522F1" w:rsidP="008522F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22F1" w:rsidRPr="00AD15AE" w:rsidRDefault="008522F1" w:rsidP="008522F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2F1" w:rsidTr="008522F1">
        <w:tc>
          <w:tcPr>
            <w:tcW w:w="2660" w:type="dxa"/>
          </w:tcPr>
          <w:p w:rsidR="008522F1" w:rsidRDefault="008522F1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odvolává</w:t>
            </w:r>
          </w:p>
        </w:tc>
        <w:tc>
          <w:tcPr>
            <w:tcW w:w="6520" w:type="dxa"/>
          </w:tcPr>
          <w:p w:rsidR="008522F1" w:rsidRDefault="008522F1" w:rsidP="008522F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 funkce vedoucí Pracovního týmu RHSD ČR pro </w:t>
            </w:r>
            <w:r w:rsidR="00A96EDA">
              <w:rPr>
                <w:rFonts w:ascii="Arial" w:hAnsi="Arial" w:cs="Arial"/>
                <w:sz w:val="24"/>
                <w:szCs w:val="24"/>
              </w:rPr>
              <w:t>kulturní otázky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22F1">
              <w:rPr>
                <w:rFonts w:ascii="Arial" w:hAnsi="Arial" w:cs="Arial"/>
                <w:b/>
                <w:sz w:val="24"/>
                <w:szCs w:val="24"/>
              </w:rPr>
              <w:t xml:space="preserve">JUDr. </w:t>
            </w:r>
            <w:r w:rsidR="00A96EDA">
              <w:rPr>
                <w:rFonts w:ascii="Arial" w:hAnsi="Arial" w:cs="Arial"/>
                <w:b/>
                <w:sz w:val="24"/>
                <w:szCs w:val="24"/>
              </w:rPr>
              <w:t>Kateřinu Kalistovou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A72D0" w:rsidRPr="00AD15AE" w:rsidRDefault="002A72D0" w:rsidP="008522F1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2F1" w:rsidTr="008522F1">
        <w:tc>
          <w:tcPr>
            <w:tcW w:w="2660" w:type="dxa"/>
          </w:tcPr>
          <w:p w:rsidR="008522F1" w:rsidRDefault="002A72D0" w:rsidP="006549D9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8522F1" w:rsidRPr="00AD15AE" w:rsidRDefault="002A72D0" w:rsidP="00A96EDA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funkce vedoucího Pracovního týmu RHSD ČR pro </w:t>
            </w:r>
            <w:r w:rsidR="00A96EDA">
              <w:rPr>
                <w:rFonts w:ascii="Arial" w:hAnsi="Arial" w:cs="Arial"/>
                <w:sz w:val="24"/>
                <w:szCs w:val="24"/>
              </w:rPr>
              <w:t>kulturní otázky</w:t>
            </w:r>
            <w:r w:rsidR="00D451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6EDA">
              <w:rPr>
                <w:rFonts w:ascii="Arial" w:hAnsi="Arial" w:cs="Arial"/>
                <w:b/>
                <w:sz w:val="24"/>
                <w:szCs w:val="24"/>
              </w:rPr>
              <w:t xml:space="preserve">PhDr. Aloise </w:t>
            </w:r>
            <w:proofErr w:type="spellStart"/>
            <w:r w:rsidR="00A96EDA">
              <w:rPr>
                <w:rFonts w:ascii="Arial" w:hAnsi="Arial" w:cs="Arial"/>
                <w:b/>
                <w:sz w:val="24"/>
                <w:szCs w:val="24"/>
              </w:rPr>
              <w:t>Mačáka</w:t>
            </w:r>
            <w:proofErr w:type="spellEnd"/>
            <w:r w:rsidR="00A96EDA">
              <w:rPr>
                <w:rFonts w:ascii="Arial" w:hAnsi="Arial" w:cs="Arial"/>
                <w:b/>
                <w:sz w:val="24"/>
                <w:szCs w:val="24"/>
              </w:rPr>
              <w:t>, MBA</w:t>
            </w:r>
            <w:r w:rsidR="00D4515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96EDA">
              <w:rPr>
                <w:rFonts w:ascii="Arial" w:hAnsi="Arial" w:cs="Arial"/>
                <w:sz w:val="24"/>
                <w:szCs w:val="24"/>
              </w:rPr>
              <w:t>náměstka ministra kultury.</w:t>
            </w:r>
          </w:p>
        </w:tc>
      </w:tr>
    </w:tbl>
    <w:p w:rsidR="00517CE8" w:rsidRPr="00F209DE" w:rsidRDefault="00517CE8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sectPr w:rsidR="00517CE8" w:rsidRPr="00F209DE" w:rsidSect="00A96EDA">
      <w:headerReference w:type="default" r:id="rId9"/>
      <w:headerReference w:type="first" r:id="rId10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C5" w:rsidRDefault="009473C5" w:rsidP="007F1F77">
      <w:pPr>
        <w:spacing w:after="0" w:line="240" w:lineRule="auto"/>
      </w:pPr>
      <w:r>
        <w:separator/>
      </w:r>
    </w:p>
  </w:endnote>
  <w:endnote w:type="continuationSeparator" w:id="0">
    <w:p w:rsidR="009473C5" w:rsidRDefault="009473C5" w:rsidP="007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C5" w:rsidRDefault="009473C5" w:rsidP="007F1F77">
      <w:pPr>
        <w:spacing w:after="0" w:line="240" w:lineRule="auto"/>
      </w:pPr>
      <w:r>
        <w:separator/>
      </w:r>
    </w:p>
  </w:footnote>
  <w:footnote w:type="continuationSeparator" w:id="0">
    <w:p w:rsidR="009473C5" w:rsidRDefault="009473C5" w:rsidP="007F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77" w:rsidRPr="00A94081" w:rsidRDefault="007F1F77" w:rsidP="007F1F77">
    <w:pPr>
      <w:pStyle w:val="Zhlav"/>
      <w:rPr>
        <w:rFonts w:ascii="Arial" w:hAnsi="Arial" w:cs="Arial"/>
      </w:rPr>
    </w:pPr>
  </w:p>
  <w:p w:rsidR="007F1F77" w:rsidRDefault="007F1F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7F1F77" w:rsidTr="00BB538C">
      <w:tc>
        <w:tcPr>
          <w:tcW w:w="6345" w:type="dxa"/>
          <w:shd w:val="clear" w:color="auto" w:fill="auto"/>
        </w:tcPr>
        <w:p w:rsidR="007F1F77" w:rsidRPr="00F76890" w:rsidRDefault="007F1F77" w:rsidP="007F1F77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:rsidR="007F1F77" w:rsidRDefault="007F1F77" w:rsidP="00BB538C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65E36767" wp14:editId="6002D66C">
                <wp:extent cx="1800225" cy="523875"/>
                <wp:effectExtent l="0" t="0" r="9525" b="9525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1F77" w:rsidRPr="00A94081" w:rsidRDefault="007F1F77" w:rsidP="007F1F77">
    <w:pPr>
      <w:pStyle w:val="Zhlav"/>
      <w:rPr>
        <w:rFonts w:ascii="Arial" w:hAnsi="Arial" w:cs="Arial"/>
      </w:rPr>
    </w:pPr>
  </w:p>
  <w:p w:rsidR="007F1F77" w:rsidRDefault="007F1F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4E6"/>
    <w:multiLevelType w:val="hybridMultilevel"/>
    <w:tmpl w:val="90F21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11EE"/>
    <w:multiLevelType w:val="hybridMultilevel"/>
    <w:tmpl w:val="AD46F648"/>
    <w:lvl w:ilvl="0" w:tplc="2D661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EFD"/>
    <w:multiLevelType w:val="hybridMultilevel"/>
    <w:tmpl w:val="0116F5C8"/>
    <w:lvl w:ilvl="0" w:tplc="6EC4D50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678D3"/>
    <w:multiLevelType w:val="hybridMultilevel"/>
    <w:tmpl w:val="34E0E20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3AD70D94"/>
    <w:multiLevelType w:val="hybridMultilevel"/>
    <w:tmpl w:val="6C043F74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56658"/>
    <w:multiLevelType w:val="hybridMultilevel"/>
    <w:tmpl w:val="76DEC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26E7E"/>
    <w:multiLevelType w:val="hybridMultilevel"/>
    <w:tmpl w:val="8B52631C"/>
    <w:lvl w:ilvl="0" w:tplc="0405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5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2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0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7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4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164" w:hanging="360"/>
      </w:pPr>
      <w:rPr>
        <w:rFonts w:ascii="Wingdings" w:hAnsi="Wingdings" w:hint="default"/>
      </w:rPr>
    </w:lvl>
  </w:abstractNum>
  <w:abstractNum w:abstractNumId="7">
    <w:nsid w:val="7A4A3C94"/>
    <w:multiLevelType w:val="hybridMultilevel"/>
    <w:tmpl w:val="8632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17"/>
    <w:rsid w:val="0006276E"/>
    <w:rsid w:val="00062BEE"/>
    <w:rsid w:val="000B2EC1"/>
    <w:rsid w:val="000C2B17"/>
    <w:rsid w:val="000D3D9C"/>
    <w:rsid w:val="000E6293"/>
    <w:rsid w:val="000F2699"/>
    <w:rsid w:val="001835B6"/>
    <w:rsid w:val="00187D1C"/>
    <w:rsid w:val="001D5D55"/>
    <w:rsid w:val="001F3E91"/>
    <w:rsid w:val="00202BE2"/>
    <w:rsid w:val="00252AFC"/>
    <w:rsid w:val="00276B58"/>
    <w:rsid w:val="002A0B8E"/>
    <w:rsid w:val="002A48B2"/>
    <w:rsid w:val="002A72D0"/>
    <w:rsid w:val="002C25A7"/>
    <w:rsid w:val="002F2835"/>
    <w:rsid w:val="00312F1B"/>
    <w:rsid w:val="00355309"/>
    <w:rsid w:val="003D07D7"/>
    <w:rsid w:val="003D171B"/>
    <w:rsid w:val="003D1EB1"/>
    <w:rsid w:val="00417B4B"/>
    <w:rsid w:val="00455EE4"/>
    <w:rsid w:val="00484C33"/>
    <w:rsid w:val="00490A05"/>
    <w:rsid w:val="004927E7"/>
    <w:rsid w:val="004E41B8"/>
    <w:rsid w:val="004F1B3D"/>
    <w:rsid w:val="00517CE8"/>
    <w:rsid w:val="00531F40"/>
    <w:rsid w:val="00561213"/>
    <w:rsid w:val="00563F6C"/>
    <w:rsid w:val="005E4566"/>
    <w:rsid w:val="006A0EEF"/>
    <w:rsid w:val="006C1B64"/>
    <w:rsid w:val="006F1839"/>
    <w:rsid w:val="006F5A98"/>
    <w:rsid w:val="00741231"/>
    <w:rsid w:val="00741B66"/>
    <w:rsid w:val="007B17D2"/>
    <w:rsid w:val="007F1F77"/>
    <w:rsid w:val="00852036"/>
    <w:rsid w:val="008522F1"/>
    <w:rsid w:val="00852AB0"/>
    <w:rsid w:val="00860220"/>
    <w:rsid w:val="008D5A5A"/>
    <w:rsid w:val="00914832"/>
    <w:rsid w:val="009473C5"/>
    <w:rsid w:val="009620A1"/>
    <w:rsid w:val="00970283"/>
    <w:rsid w:val="009D6288"/>
    <w:rsid w:val="009F0C34"/>
    <w:rsid w:val="00A02458"/>
    <w:rsid w:val="00A91015"/>
    <w:rsid w:val="00A96EDA"/>
    <w:rsid w:val="00AA4A87"/>
    <w:rsid w:val="00AB1854"/>
    <w:rsid w:val="00AD7B1E"/>
    <w:rsid w:val="00B2201D"/>
    <w:rsid w:val="00B46E86"/>
    <w:rsid w:val="00B659DB"/>
    <w:rsid w:val="00BC6C86"/>
    <w:rsid w:val="00C61E0E"/>
    <w:rsid w:val="00C639DC"/>
    <w:rsid w:val="00CB24C8"/>
    <w:rsid w:val="00CD26E3"/>
    <w:rsid w:val="00D43B48"/>
    <w:rsid w:val="00D45153"/>
    <w:rsid w:val="00D45311"/>
    <w:rsid w:val="00D750CA"/>
    <w:rsid w:val="00D979B8"/>
    <w:rsid w:val="00DE0D86"/>
    <w:rsid w:val="00E206F5"/>
    <w:rsid w:val="00E52696"/>
    <w:rsid w:val="00E82DD6"/>
    <w:rsid w:val="00ED1959"/>
    <w:rsid w:val="00F018B4"/>
    <w:rsid w:val="00F209DE"/>
    <w:rsid w:val="00F35DD9"/>
    <w:rsid w:val="00F63D93"/>
    <w:rsid w:val="00F83599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F77"/>
  </w:style>
  <w:style w:type="paragraph" w:styleId="Zpat">
    <w:name w:val="footer"/>
    <w:basedOn w:val="Normln"/>
    <w:link w:val="Zpat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F77"/>
  </w:style>
  <w:style w:type="paragraph" w:styleId="Textbubliny">
    <w:name w:val="Balloon Text"/>
    <w:basedOn w:val="Normln"/>
    <w:link w:val="TextbublinyChar"/>
    <w:uiPriority w:val="99"/>
    <w:semiHidden/>
    <w:unhideWhenUsed/>
    <w:rsid w:val="007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F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F77"/>
  </w:style>
  <w:style w:type="paragraph" w:styleId="Zpat">
    <w:name w:val="footer"/>
    <w:basedOn w:val="Normln"/>
    <w:link w:val="Zpat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F77"/>
  </w:style>
  <w:style w:type="paragraph" w:styleId="Textbubliny">
    <w:name w:val="Balloon Text"/>
    <w:basedOn w:val="Normln"/>
    <w:link w:val="TextbublinyChar"/>
    <w:uiPriority w:val="99"/>
    <w:semiHidden/>
    <w:unhideWhenUsed/>
    <w:rsid w:val="007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F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7F6E-8BA3-4ECD-845B-E8AF3197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Jukl Ondřej PhDr. (MPSV)</dc:creator>
  <cp:lastModifiedBy>Kadečka David</cp:lastModifiedBy>
  <cp:revision>4</cp:revision>
  <cp:lastPrinted>2014-03-10T09:20:00Z</cp:lastPrinted>
  <dcterms:created xsi:type="dcterms:W3CDTF">2019-02-27T10:29:00Z</dcterms:created>
  <dcterms:modified xsi:type="dcterms:W3CDTF">2019-02-27T10:51:00Z</dcterms:modified>
</cp:coreProperties>
</file>